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附件1: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(使用中文字体)" w:eastAsia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(使用中文字体)" w:eastAsia="方正小标宋简体"/>
          <w:sz w:val="32"/>
          <w:szCs w:val="32"/>
        </w:rPr>
        <w:t>黄陂区高新技术企业、</w:t>
      </w:r>
      <w:r>
        <w:rPr>
          <w:rFonts w:hint="eastAsia" w:ascii="方正小标宋简体" w:hAnsi="(使用中文字体)" w:eastAsia="方正小标宋简体"/>
          <w:sz w:val="32"/>
          <w:szCs w:val="32"/>
          <w:lang w:val="en-US" w:eastAsia="zh-CN"/>
        </w:rPr>
        <w:t>先进技术服务型企业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简体" w:hAnsi="(使用中文字体)" w:eastAsia="方正小标宋简体"/>
          <w:sz w:val="32"/>
          <w:szCs w:val="32"/>
        </w:rPr>
      </w:pPr>
      <w:r>
        <w:rPr>
          <w:rFonts w:hint="eastAsia" w:ascii="方正小标宋简体" w:hAnsi="(使用中文字体)" w:eastAsia="方正小标宋简体"/>
          <w:sz w:val="32"/>
          <w:szCs w:val="32"/>
          <w:lang w:val="en-US" w:eastAsia="zh-CN"/>
        </w:rPr>
        <w:t>和</w:t>
      </w:r>
      <w:r>
        <w:rPr>
          <w:rFonts w:hint="eastAsia" w:ascii="方正小标宋简体" w:hAnsi="(使用中文字体)" w:eastAsia="方正小标宋简体"/>
          <w:sz w:val="32"/>
          <w:szCs w:val="32"/>
        </w:rPr>
        <w:t>科技“小巨人”补贴申请表</w:t>
      </w:r>
    </w:p>
    <w:bookmarkEnd w:id="0"/>
    <w:tbl>
      <w:tblPr>
        <w:tblStyle w:val="5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15"/>
        <w:gridCol w:w="2079"/>
        <w:gridCol w:w="646"/>
        <w:gridCol w:w="825"/>
        <w:gridCol w:w="1448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sz w:val="28"/>
                <w:szCs w:val="28"/>
              </w:rPr>
              <w:t>申请单位基本情况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单位名称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工商注册地址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企业类别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Cs w:val="21"/>
              </w:rPr>
            </w:pPr>
            <w:r>
              <w:rPr>
                <w:rFonts w:hint="eastAsia" w:ascii="公文小标宋简" w:hAnsi="(使用中文字体)"/>
                <w:szCs w:val="21"/>
                <w:lang w:eastAsia="zh-CN"/>
              </w:rPr>
              <w:t>□</w:t>
            </w:r>
            <w:r>
              <w:rPr>
                <w:rFonts w:hint="eastAsia" w:ascii="公文小标宋简" w:hAnsi="(使用中文字体)"/>
                <w:szCs w:val="21"/>
              </w:rPr>
              <w:t>高新技术新认定（重新认定）企业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公文小标宋简" w:hAnsi="(使用中文字体)" w:eastAsiaTheme="minorEastAsia"/>
                <w:szCs w:val="21"/>
                <w:lang w:eastAsia="zh-CN"/>
              </w:rPr>
            </w:pPr>
            <w:r>
              <w:rPr>
                <w:rFonts w:hint="eastAsia" w:ascii="公文小标宋简" w:hAnsi="(使用中文字体)"/>
                <w:szCs w:val="21"/>
              </w:rPr>
              <w:sym w:font="Wingdings 2" w:char="00A3"/>
            </w:r>
            <w:r>
              <w:rPr>
                <w:rFonts w:hint="eastAsia" w:ascii="公文小标宋简" w:hAnsi="(使用中文字体)"/>
                <w:szCs w:val="21"/>
                <w:lang w:val="en-US" w:eastAsia="zh-CN"/>
              </w:rPr>
              <w:t>先进技术服务型企业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Cs w:val="21"/>
              </w:rPr>
            </w:pPr>
            <w:r>
              <w:rPr>
                <w:rFonts w:hint="eastAsia" w:ascii="公文小标宋简" w:hAnsi="(使用中文字体)"/>
                <w:szCs w:val="21"/>
                <w:lang w:eastAsia="zh-CN"/>
              </w:rPr>
              <w:t>□</w:t>
            </w:r>
            <w:r>
              <w:rPr>
                <w:rFonts w:hint="eastAsia" w:ascii="公文小标宋简" w:hAnsi="(使用中文字体)"/>
                <w:szCs w:val="21"/>
              </w:rPr>
              <w:t>科技“小巨人”企业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认定文件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Cs w:val="21"/>
              </w:rPr>
            </w:pPr>
            <w:r>
              <w:rPr>
                <w:rFonts w:hint="eastAsia" w:ascii="公文小标宋简" w:hAnsi="(使用中文字体)"/>
                <w:sz w:val="24"/>
              </w:rPr>
              <w:t>名称及文号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鄂科技发高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【2021】1号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  <w:lang w:val="en-US" w:eastAsia="zh-CN"/>
              </w:rPr>
              <w:t>高新证书编号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/>
                <w:szCs w:val="21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联系人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 w:eastAsiaTheme="minorEastAsia"/>
                <w:sz w:val="24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联系方式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银行户名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行号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公文小标宋简" w:hAnsi="(使用中文字体)"/>
                <w:sz w:val="28"/>
                <w:szCs w:val="28"/>
              </w:rPr>
              <w:t>年度企业研发绩效情况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 w:cs="(使用中文字体)"/>
                <w:kern w:val="0"/>
                <w:sz w:val="24"/>
              </w:rPr>
              <w:t>专利申请量</w:t>
            </w:r>
          </w:p>
        </w:tc>
        <w:tc>
          <w:tcPr>
            <w:tcW w:w="20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件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其中发明专利申请量</w:t>
            </w:r>
          </w:p>
        </w:tc>
        <w:tc>
          <w:tcPr>
            <w:tcW w:w="2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textAlignment w:val="baseline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rPr>
                <w:rFonts w:hAnsi="(使用中文字体)" w:eastAsia="公文小标宋简" w:cs="(使用中文字体)"/>
                <w:kern w:val="0"/>
                <w:sz w:val="24"/>
                <w:szCs w:val="24"/>
              </w:rPr>
            </w:pPr>
            <w:r>
              <w:rPr>
                <w:rFonts w:hint="eastAsia" w:hAnsi="(使用中文字体)" w:eastAsia="公文小标宋简" w:cs="(使用中文字体)"/>
                <w:kern w:val="0"/>
                <w:sz w:val="24"/>
                <w:szCs w:val="24"/>
              </w:rPr>
              <w:t>专利授权量</w:t>
            </w:r>
          </w:p>
        </w:tc>
        <w:tc>
          <w:tcPr>
            <w:tcW w:w="20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件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其中发明专利授权量</w:t>
            </w:r>
          </w:p>
        </w:tc>
        <w:tc>
          <w:tcPr>
            <w:tcW w:w="2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textAlignment w:val="baseline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rPr>
                <w:rFonts w:hAnsi="(使用中文字体)" w:eastAsia="公文小标宋简" w:cs="(使用中文字体)"/>
                <w:kern w:val="0"/>
                <w:sz w:val="24"/>
                <w:szCs w:val="24"/>
              </w:rPr>
            </w:pPr>
            <w:r>
              <w:rPr>
                <w:rFonts w:hint="eastAsia" w:hAnsi="(使用中文字体)" w:eastAsia="公文小标宋简" w:cs="(使用中文字体)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20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人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rPr>
                <w:rFonts w:hAnsi="(使用中文字体)" w:eastAsia="公文小标宋简"/>
                <w:spacing w:val="-6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pacing w:val="-6"/>
                <w:sz w:val="24"/>
                <w:szCs w:val="24"/>
              </w:rPr>
              <w:t>本科毕业及以上人员</w:t>
            </w:r>
          </w:p>
        </w:tc>
        <w:tc>
          <w:tcPr>
            <w:tcW w:w="2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right"/>
              <w:textAlignment w:val="baseline"/>
              <w:rPr>
                <w:rFonts w:hAnsi="(使用中文字体)" w:eastAsia="公文小标宋简"/>
                <w:sz w:val="24"/>
                <w:szCs w:val="24"/>
              </w:rPr>
            </w:pPr>
            <w:r>
              <w:rPr>
                <w:rFonts w:hint="eastAsia" w:hAnsi="(使用中文字体)" w:eastAsia="公文小标宋简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  <w:r>
              <w:rPr>
                <w:rFonts w:hint="eastAsia" w:ascii="公文小标宋简" w:hAnsi="(使用中文字体)"/>
                <w:bCs/>
                <w:spacing w:val="20"/>
                <w:sz w:val="24"/>
              </w:rPr>
              <w:t>在研项目</w:t>
            </w:r>
          </w:p>
        </w:tc>
        <w:tc>
          <w:tcPr>
            <w:tcW w:w="49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  <w:r>
              <w:rPr>
                <w:rFonts w:hint="eastAsia" w:ascii="公文小标宋简" w:hAnsi="(使用中文字体)"/>
                <w:bCs/>
                <w:sz w:val="24"/>
                <w:lang w:val="en-US" w:eastAsia="zh-CN"/>
              </w:rPr>
              <w:t>研发项目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eastAsiaTheme="minorEastAsia"/>
                <w:bCs/>
                <w:sz w:val="24"/>
                <w:lang w:eastAsia="zh-CN"/>
              </w:rPr>
            </w:pPr>
            <w:r>
              <w:rPr>
                <w:rFonts w:hint="eastAsia" w:ascii="公文小标宋简" w:hAnsi="(使用中文字体)"/>
                <w:bCs/>
                <w:sz w:val="24"/>
                <w:lang w:val="en-US" w:eastAsia="zh-CN"/>
              </w:rPr>
              <w:t>研发</w:t>
            </w:r>
            <w:r>
              <w:rPr>
                <w:rFonts w:hint="eastAsia" w:ascii="公文小标宋简" w:hAnsi="(使用中文字体)"/>
                <w:bCs/>
                <w:sz w:val="24"/>
              </w:rPr>
              <w:t>经费支出</w:t>
            </w:r>
            <w:r>
              <w:rPr>
                <w:rFonts w:hint="eastAsia" w:ascii="公文小标宋简" w:hAnsi="(使用中文字体)"/>
                <w:bCs/>
                <w:sz w:val="24"/>
                <w:lang w:eastAsia="zh-CN"/>
              </w:rPr>
              <w:t>（</w:t>
            </w:r>
            <w:r>
              <w:rPr>
                <w:rFonts w:hint="eastAsia" w:ascii="公文小标宋简" w:hAnsi="(使用中文字体)"/>
                <w:bCs/>
                <w:sz w:val="24"/>
                <w:lang w:val="en-US" w:eastAsia="zh-CN"/>
              </w:rPr>
              <w:t>合计</w:t>
            </w:r>
            <w:r>
              <w:rPr>
                <w:rFonts w:hint="eastAsia" w:ascii="公文小标宋简" w:hAnsi="(使用中文字体)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</w:p>
        </w:tc>
        <w:tc>
          <w:tcPr>
            <w:tcW w:w="49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2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公文小标宋简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</w:p>
        </w:tc>
        <w:tc>
          <w:tcPr>
            <w:tcW w:w="49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2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</w:p>
        </w:tc>
        <w:tc>
          <w:tcPr>
            <w:tcW w:w="49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Cs/>
                <w:sz w:val="24"/>
              </w:rPr>
            </w:pPr>
            <w:r>
              <w:rPr>
                <w:rFonts w:hint="eastAsia" w:ascii="公文小标宋简" w:hAnsi="(使用中文字体)"/>
                <w:bCs/>
                <w:szCs w:val="21"/>
              </w:rPr>
              <w:t>（栏目不够可加栏）</w:t>
            </w:r>
          </w:p>
        </w:tc>
        <w:tc>
          <w:tcPr>
            <w:tcW w:w="2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sz w:val="24"/>
              </w:rPr>
              <w:t>市</w:t>
            </w:r>
            <w:r>
              <w:rPr>
                <w:rFonts w:hint="eastAsia" w:ascii="公文小标宋简" w:hAnsi="(使用中文字体)"/>
                <w:sz w:val="24"/>
                <w:lang w:val="en-US" w:eastAsia="zh-CN"/>
              </w:rPr>
              <w:t>级</w:t>
            </w:r>
            <w:r>
              <w:rPr>
                <w:rFonts w:hint="eastAsia" w:ascii="公文小标宋简" w:hAnsi="(使用中文字体)"/>
                <w:sz w:val="24"/>
              </w:rPr>
              <w:t>补贴金额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rPr>
                <w:rFonts w:hint="eastAsia" w:ascii="公文小标宋简" w:hAnsi="(使用中文字体)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公文小标宋简" w:hAnsi="(使用中文字体)"/>
                <w:bCs/>
                <w:sz w:val="24"/>
                <w:lang w:val="en-US" w:eastAsia="zh-CN"/>
              </w:rPr>
              <w:t>万元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/>
                <w:bCs/>
                <w:szCs w:val="21"/>
              </w:rPr>
            </w:pPr>
            <w:r>
              <w:rPr>
                <w:rFonts w:hint="eastAsia" w:ascii="公文小标宋简" w:hAnsi="(使用中文字体)"/>
                <w:sz w:val="24"/>
              </w:rPr>
              <w:t>区级补贴金额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rPr>
                <w:rFonts w:hint="eastAsia" w:ascii="公文小标宋简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公文小标宋简"/>
                <w:bCs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0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b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b/>
                <w:sz w:val="28"/>
                <w:szCs w:val="28"/>
              </w:rPr>
              <w:t>申请单位承诺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2" w:firstLineChars="200"/>
              <w:textAlignment w:val="auto"/>
              <w:rPr>
                <w:rFonts w:ascii="公文小标宋简" w:hAnsi="(使用中文字体)"/>
                <w:b/>
                <w:sz w:val="24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>本单位承诺，申报项目所提交的材料均真实客观有效，决无虚报隐瞒，本单位对申报材料的真实性承担相应法律责任。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132" w:firstLineChars="1300"/>
              <w:textAlignment w:val="auto"/>
              <w:rPr>
                <w:rFonts w:hint="eastAsia" w:ascii="公文小标宋简" w:hAnsi="(使用中文字体)"/>
                <w:b/>
                <w:sz w:val="24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>企业法人（签字）：</w:t>
            </w:r>
            <w:r>
              <w:rPr>
                <w:rFonts w:ascii="公文小标宋简" w:hAnsi="(使用中文字体)"/>
                <w:b/>
                <w:sz w:val="24"/>
              </w:rPr>
              <w:t xml:space="preserve">          </w:t>
            </w:r>
            <w:r>
              <w:rPr>
                <w:rFonts w:hint="eastAsia" w:ascii="公文小标宋简" w:hAnsi="(使用中文字体)"/>
                <w:b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132" w:firstLineChars="1300"/>
              <w:textAlignment w:val="auto"/>
              <w:rPr>
                <w:rFonts w:hint="eastAsia" w:ascii="公文小标宋简" w:hAnsi="(使用中文字体)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420"/>
              <w:jc w:val="right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 xml:space="preserve"> 年</w:t>
            </w:r>
            <w:r>
              <w:rPr>
                <w:rFonts w:ascii="公文小标宋简" w:hAnsi="(使用中文字体)"/>
                <w:b/>
                <w:sz w:val="24"/>
              </w:rPr>
              <w:t xml:space="preserve"> </w:t>
            </w:r>
            <w:r>
              <w:rPr>
                <w:rFonts w:hint="eastAsia" w:ascii="公文小标宋简" w:hAnsi="(使用中文字体)"/>
                <w:b/>
                <w:sz w:val="24"/>
              </w:rPr>
              <w:t xml:space="preserve"> </w:t>
            </w:r>
            <w:r>
              <w:rPr>
                <w:rFonts w:ascii="公文小标宋简" w:hAnsi="(使用中文字体)"/>
                <w:b/>
                <w:sz w:val="24"/>
              </w:rPr>
              <w:t xml:space="preserve"> </w:t>
            </w:r>
            <w:r>
              <w:rPr>
                <w:rFonts w:hint="eastAsia" w:ascii="公文小标宋简" w:hAnsi="(使用中文字体)"/>
                <w:b/>
                <w:sz w:val="24"/>
              </w:rPr>
              <w:t>月</w:t>
            </w:r>
            <w:r>
              <w:rPr>
                <w:rFonts w:ascii="公文小标宋简" w:hAnsi="(使用中文字体)"/>
                <w:b/>
                <w:sz w:val="24"/>
              </w:rPr>
              <w:t xml:space="preserve">  </w:t>
            </w:r>
            <w:r>
              <w:rPr>
                <w:rFonts w:hint="eastAsia" w:ascii="公文小标宋简" w:hAnsi="(使用中文字体)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0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>区科技和经信局意见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698" w:firstLineChars="1800"/>
              <w:jc w:val="center"/>
              <w:textAlignment w:val="auto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 xml:space="preserve">    分管负责人（签字）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698" w:firstLineChars="1800"/>
              <w:jc w:val="center"/>
              <w:textAlignment w:val="auto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rPr>
                <w:rFonts w:ascii="公文小标宋简" w:hAnsi="(使用中文字体)"/>
                <w:b/>
                <w:sz w:val="28"/>
                <w:szCs w:val="28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1635"/>
    <w:rsid w:val="00A53633"/>
    <w:rsid w:val="11D86785"/>
    <w:rsid w:val="1D6855A0"/>
    <w:rsid w:val="22F760F0"/>
    <w:rsid w:val="251E38EA"/>
    <w:rsid w:val="27252881"/>
    <w:rsid w:val="296033C8"/>
    <w:rsid w:val="36461CEA"/>
    <w:rsid w:val="374609D9"/>
    <w:rsid w:val="391D5E83"/>
    <w:rsid w:val="39AF72B1"/>
    <w:rsid w:val="45BA5C99"/>
    <w:rsid w:val="575A0C67"/>
    <w:rsid w:val="5EBB40CC"/>
    <w:rsid w:val="60AE46EF"/>
    <w:rsid w:val="65912555"/>
    <w:rsid w:val="69DC5F9E"/>
    <w:rsid w:val="6CAE4493"/>
    <w:rsid w:val="6D370660"/>
    <w:rsid w:val="6E903484"/>
    <w:rsid w:val="721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公文小标宋简" w:hAnsi="公文小标宋简" w:eastAsia="(使用中文字体)" w:cs="Arial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2021-04-06T00:42:00Z</dcterms:created>
  <dc:creator>甜心果粒</dc:creator>
  <cp:lastModifiedBy>笑小笑</cp:lastModifiedBy>
  <cp:lastPrinted>2021-04-19T02:41:00Z</cp:lastPrinted>
  <dcterms:modified xsi:type="dcterms:W3CDTF">2021-04-19T03:04:35Z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1FC7AFC7CBCF428C9522EA9CEF522F99</vt:lpwstr>
  </property>
</Properties>
</file>